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C7" w:rsidRDefault="00F617C7" w:rsidP="00F617C7">
      <w:pPr>
        <w:pStyle w:val="Textbody"/>
        <w:tabs>
          <w:tab w:val="left" w:pos="4253"/>
        </w:tabs>
        <w:spacing w:line="255" w:lineRule="atLeast"/>
        <w:ind w:firstLine="284"/>
      </w:pPr>
      <w:r>
        <w:rPr>
          <w:noProof/>
          <w:lang w:val="ru-RU" w:eastAsia="ru-RU" w:bidi="ar-SA"/>
        </w:rPr>
        <w:t xml:space="preserve">                                                                    </w:t>
      </w:r>
      <w:r w:rsidRPr="0049300A">
        <w:rPr>
          <w:noProof/>
          <w:lang w:val="ru-RU" w:eastAsia="ru-RU" w:bidi="ar-S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                                   </w:t>
      </w:r>
    </w:p>
    <w:p w:rsidR="00F617C7" w:rsidRDefault="00F617C7" w:rsidP="00F617C7">
      <w:pPr>
        <w:pStyle w:val="Standard"/>
        <w:ind w:left="1418" w:right="1819"/>
        <w:jc w:val="center"/>
      </w:pPr>
      <w:r>
        <w:rPr>
          <w:sz w:val="28"/>
          <w:szCs w:val="28"/>
        </w:rPr>
        <w:t xml:space="preserve">       </w:t>
      </w: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17C7" w:rsidRDefault="00F617C7" w:rsidP="00F617C7">
      <w:pPr>
        <w:pStyle w:val="Standard"/>
        <w:jc w:val="center"/>
      </w:pPr>
      <w:r>
        <w:rPr>
          <w:b/>
          <w:bCs/>
          <w:sz w:val="28"/>
          <w:szCs w:val="28"/>
        </w:rPr>
        <w:t xml:space="preserve">«ГОРОД </w:t>
      </w:r>
      <w:r>
        <w:rPr>
          <w:b/>
          <w:bCs/>
          <w:sz w:val="28"/>
          <w:szCs w:val="28"/>
          <w:lang w:val="ru-RU"/>
        </w:rPr>
        <w:t>КАМЫЗЯК</w:t>
      </w:r>
      <w:r>
        <w:rPr>
          <w:b/>
          <w:bCs/>
          <w:sz w:val="28"/>
          <w:szCs w:val="28"/>
        </w:rPr>
        <w:t>»</w:t>
      </w:r>
    </w:p>
    <w:p w:rsidR="00F617C7" w:rsidRDefault="00F617C7" w:rsidP="00F617C7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КАМЫЗЯКСКОГО</w:t>
      </w:r>
      <w:r>
        <w:rPr>
          <w:b/>
          <w:bCs/>
          <w:sz w:val="28"/>
          <w:szCs w:val="28"/>
        </w:rPr>
        <w:t xml:space="preserve"> РАЙОНА</w:t>
      </w: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АСТРАХАНСКОЙ ОБЛАСТИ</w:t>
      </w: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ШЕСТОГО СОЗЫВА</w:t>
      </w: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</w:rPr>
      </w:pPr>
    </w:p>
    <w:p w:rsidR="00F617C7" w:rsidRDefault="00F617C7" w:rsidP="00F617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617C7" w:rsidRPr="00D62866" w:rsidRDefault="00F617C7" w:rsidP="00F617C7">
      <w:pPr>
        <w:rPr>
          <w:rFonts w:ascii="Arial" w:hAnsi="Arial" w:cs="Arial"/>
        </w:rPr>
      </w:pPr>
    </w:p>
    <w:p w:rsidR="00F617C7" w:rsidRDefault="00F617C7" w:rsidP="00F617C7">
      <w:pPr>
        <w:rPr>
          <w:sz w:val="28"/>
        </w:rPr>
      </w:pPr>
      <w:r w:rsidRPr="00585D39">
        <w:rPr>
          <w:sz w:val="26"/>
          <w:szCs w:val="26"/>
        </w:rPr>
        <w:t xml:space="preserve">       25.12.2020 г.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585D39">
        <w:rPr>
          <w:sz w:val="26"/>
          <w:szCs w:val="26"/>
        </w:rPr>
        <w:t xml:space="preserve">      </w:t>
      </w:r>
      <w:r>
        <w:rPr>
          <w:sz w:val="26"/>
          <w:szCs w:val="26"/>
        </w:rPr>
        <w:t>№51</w:t>
      </w:r>
    </w:p>
    <w:p w:rsidR="00F617C7" w:rsidRDefault="00F617C7" w:rsidP="00E721D0">
      <w:pPr>
        <w:rPr>
          <w:sz w:val="28"/>
        </w:rPr>
      </w:pPr>
    </w:p>
    <w:p w:rsidR="00F617C7" w:rsidRPr="007F2083" w:rsidRDefault="00E73B5A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>«</w:t>
      </w:r>
      <w:r w:rsidR="00F617C7" w:rsidRPr="007F2083">
        <w:rPr>
          <w:sz w:val="28"/>
          <w:szCs w:val="28"/>
        </w:rPr>
        <w:t>О передаче</w:t>
      </w:r>
      <w:r w:rsidR="00E721D0" w:rsidRPr="007F2083">
        <w:rPr>
          <w:sz w:val="28"/>
          <w:szCs w:val="28"/>
        </w:rPr>
        <w:t xml:space="preserve"> </w:t>
      </w:r>
      <w:r w:rsidR="007F2083" w:rsidRPr="007F2083">
        <w:rPr>
          <w:sz w:val="28"/>
          <w:szCs w:val="28"/>
        </w:rPr>
        <w:t>Ко</w:t>
      </w:r>
      <w:r w:rsidR="00E721D0" w:rsidRPr="007F2083">
        <w:rPr>
          <w:sz w:val="28"/>
          <w:szCs w:val="28"/>
        </w:rPr>
        <w:t>нтрольно-счетной</w:t>
      </w:r>
      <w:r w:rsidR="00F617C7" w:rsidRPr="007F2083">
        <w:rPr>
          <w:sz w:val="28"/>
          <w:szCs w:val="28"/>
        </w:rPr>
        <w:t xml:space="preserve"> </w:t>
      </w:r>
      <w:r w:rsidR="00E721D0" w:rsidRPr="007F2083">
        <w:rPr>
          <w:sz w:val="28"/>
          <w:szCs w:val="28"/>
        </w:rPr>
        <w:t xml:space="preserve">палате </w:t>
      </w:r>
    </w:p>
    <w:p w:rsidR="00F617C7" w:rsidRPr="007F2083" w:rsidRDefault="00F617C7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 xml:space="preserve">муниципального образования </w:t>
      </w:r>
      <w:r w:rsidR="00E721D0" w:rsidRPr="007F2083">
        <w:rPr>
          <w:sz w:val="28"/>
          <w:szCs w:val="28"/>
        </w:rPr>
        <w:t xml:space="preserve">«Камызякский район» </w:t>
      </w:r>
    </w:p>
    <w:p w:rsidR="00F617C7" w:rsidRPr="007F2083" w:rsidRDefault="00E721D0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>полномочий</w:t>
      </w:r>
      <w:r w:rsidR="00F617C7" w:rsidRPr="007F2083">
        <w:rPr>
          <w:sz w:val="28"/>
          <w:szCs w:val="28"/>
        </w:rPr>
        <w:t xml:space="preserve"> </w:t>
      </w:r>
      <w:r w:rsidR="007F2083" w:rsidRPr="007F2083">
        <w:rPr>
          <w:sz w:val="28"/>
          <w:szCs w:val="28"/>
        </w:rPr>
        <w:t>К</w:t>
      </w:r>
      <w:r w:rsidRPr="007F2083">
        <w:rPr>
          <w:sz w:val="28"/>
          <w:szCs w:val="28"/>
        </w:rPr>
        <w:t>онтрольно-счетной палаты</w:t>
      </w:r>
    </w:p>
    <w:p w:rsidR="00E721D0" w:rsidRPr="007F2083" w:rsidRDefault="00F617C7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 xml:space="preserve">муниципального образования </w:t>
      </w:r>
      <w:r w:rsidR="00E721D0" w:rsidRPr="007F2083">
        <w:rPr>
          <w:sz w:val="28"/>
          <w:szCs w:val="28"/>
        </w:rPr>
        <w:t>«Город Камызяк»</w:t>
      </w:r>
    </w:p>
    <w:p w:rsidR="00E721D0" w:rsidRPr="007F2083" w:rsidRDefault="00E721D0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 xml:space="preserve">по осуществлению внешнего муниципального </w:t>
      </w:r>
    </w:p>
    <w:p w:rsidR="00E721D0" w:rsidRPr="007F2083" w:rsidRDefault="00E721D0" w:rsidP="00E721D0">
      <w:pPr>
        <w:rPr>
          <w:sz w:val="28"/>
          <w:szCs w:val="28"/>
        </w:rPr>
      </w:pPr>
      <w:r w:rsidRPr="007F2083">
        <w:rPr>
          <w:sz w:val="28"/>
          <w:szCs w:val="28"/>
        </w:rPr>
        <w:t>финансового контроля</w:t>
      </w:r>
      <w:r w:rsidR="00E73B5A" w:rsidRPr="007F2083">
        <w:rPr>
          <w:sz w:val="28"/>
          <w:szCs w:val="28"/>
        </w:rPr>
        <w:t>»</w:t>
      </w:r>
      <w:r w:rsidRPr="007F2083">
        <w:rPr>
          <w:sz w:val="28"/>
          <w:szCs w:val="28"/>
        </w:rPr>
        <w:t xml:space="preserve"> </w:t>
      </w:r>
    </w:p>
    <w:p w:rsidR="00E721D0" w:rsidRPr="007F2083" w:rsidRDefault="00E721D0" w:rsidP="00E721D0">
      <w:pPr>
        <w:rPr>
          <w:sz w:val="28"/>
          <w:szCs w:val="28"/>
        </w:rPr>
      </w:pPr>
    </w:p>
    <w:p w:rsidR="00E721D0" w:rsidRPr="007F2083" w:rsidRDefault="00EA7740" w:rsidP="00E72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083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D0" w:rsidRPr="007F2083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</w:t>
      </w:r>
      <w:r w:rsidR="00E73B5A" w:rsidRPr="007F2083">
        <w:rPr>
          <w:rFonts w:ascii="Times New Roman" w:hAnsi="Times New Roman" w:cs="Times New Roman"/>
          <w:sz w:val="28"/>
          <w:szCs w:val="28"/>
        </w:rPr>
        <w:t>ого</w:t>
      </w:r>
      <w:r w:rsidR="00E721D0" w:rsidRPr="007F20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3B5A" w:rsidRPr="007F2083">
        <w:rPr>
          <w:rFonts w:ascii="Times New Roman" w:hAnsi="Times New Roman" w:cs="Times New Roman"/>
          <w:sz w:val="28"/>
          <w:szCs w:val="28"/>
        </w:rPr>
        <w:t>а</w:t>
      </w:r>
      <w:r w:rsidR="00E721D0" w:rsidRPr="007F2083">
        <w:rPr>
          <w:rFonts w:ascii="Times New Roman" w:hAnsi="Times New Roman" w:cs="Times New Roman"/>
          <w:sz w:val="28"/>
          <w:szCs w:val="28"/>
        </w:rPr>
        <w:t xml:space="preserve">   от 06.10.2003</w:t>
      </w:r>
      <w:r w:rsidR="00EF4574" w:rsidRPr="007F2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1D0" w:rsidRPr="007F2083">
        <w:rPr>
          <w:rFonts w:ascii="Times New Roman" w:hAnsi="Times New Roman" w:cs="Times New Roman"/>
          <w:sz w:val="28"/>
          <w:szCs w:val="28"/>
        </w:rPr>
        <w:t>№131-ФЗ «Об об</w:t>
      </w:r>
      <w:r w:rsidR="00EF4574" w:rsidRPr="007F2083">
        <w:rPr>
          <w:rFonts w:ascii="Times New Roman" w:hAnsi="Times New Roman" w:cs="Times New Roman"/>
          <w:sz w:val="28"/>
          <w:szCs w:val="28"/>
        </w:rPr>
        <w:t xml:space="preserve">щих </w:t>
      </w:r>
      <w:r w:rsidR="00E721D0" w:rsidRPr="007F2083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 w:rsidRPr="007F20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84A80" w:rsidRPr="007F2083">
        <w:rPr>
          <w:rFonts w:ascii="Times New Roman" w:hAnsi="Times New Roman" w:cs="Times New Roman"/>
          <w:sz w:val="28"/>
          <w:szCs w:val="28"/>
        </w:rPr>
        <w:t xml:space="preserve"> в </w:t>
      </w:r>
      <w:r w:rsidRPr="007F20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84A80" w:rsidRPr="007F2083">
        <w:rPr>
          <w:rFonts w:ascii="Times New Roman" w:hAnsi="Times New Roman" w:cs="Times New Roman"/>
          <w:sz w:val="28"/>
          <w:szCs w:val="28"/>
        </w:rPr>
        <w:t xml:space="preserve">», </w:t>
      </w:r>
      <w:r w:rsidR="00F30AB9" w:rsidRPr="007F2083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 №6-ФЗ «Об общих принципах организации и деятельности контрольно-счетных органов субъекта Российской Федерации и муниципальных образований», </w:t>
      </w:r>
      <w:r w:rsidR="00E721D0" w:rsidRPr="007F2083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F617C7" w:rsidRPr="007F208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721D0" w:rsidRPr="007F208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«Город Камызяк», </w:t>
      </w:r>
    </w:p>
    <w:p w:rsidR="00F617C7" w:rsidRPr="007F2083" w:rsidRDefault="00F617C7" w:rsidP="00E72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1D0" w:rsidRPr="007F2083" w:rsidRDefault="00E721D0" w:rsidP="00E721D0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</w:t>
      </w:r>
      <w:proofErr w:type="gramStart"/>
      <w:r w:rsidRPr="007F2083">
        <w:rPr>
          <w:sz w:val="28"/>
          <w:szCs w:val="28"/>
        </w:rPr>
        <w:t>Совет  муниципального</w:t>
      </w:r>
      <w:proofErr w:type="gramEnd"/>
      <w:r w:rsidRPr="007F2083">
        <w:rPr>
          <w:sz w:val="28"/>
          <w:szCs w:val="28"/>
        </w:rPr>
        <w:t xml:space="preserve">  образования  «Город  Камызяк»,</w:t>
      </w:r>
    </w:p>
    <w:p w:rsidR="00E721D0" w:rsidRPr="007F2083" w:rsidRDefault="00E721D0" w:rsidP="00E721D0">
      <w:pPr>
        <w:jc w:val="both"/>
        <w:rPr>
          <w:sz w:val="28"/>
          <w:szCs w:val="28"/>
        </w:rPr>
      </w:pPr>
    </w:p>
    <w:p w:rsidR="00E721D0" w:rsidRPr="007F2083" w:rsidRDefault="00E721D0" w:rsidP="00E721D0">
      <w:pPr>
        <w:ind w:firstLine="708"/>
        <w:jc w:val="both"/>
        <w:rPr>
          <w:sz w:val="28"/>
          <w:szCs w:val="28"/>
        </w:rPr>
      </w:pPr>
      <w:proofErr w:type="gramStart"/>
      <w:r w:rsidRPr="007F2083">
        <w:rPr>
          <w:sz w:val="28"/>
          <w:szCs w:val="28"/>
        </w:rPr>
        <w:t>РЕШИЛ :</w:t>
      </w:r>
      <w:proofErr w:type="gramEnd"/>
    </w:p>
    <w:p w:rsidR="00E721D0" w:rsidRPr="007F2083" w:rsidRDefault="00F617C7" w:rsidP="00F617C7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 1.</w:t>
      </w:r>
      <w:r w:rsidR="00E721D0" w:rsidRPr="007F2083">
        <w:rPr>
          <w:sz w:val="28"/>
          <w:szCs w:val="28"/>
        </w:rPr>
        <w:t xml:space="preserve">Передать полномочия </w:t>
      </w:r>
      <w:r w:rsidR="007F2083" w:rsidRPr="007F2083">
        <w:rPr>
          <w:sz w:val="28"/>
          <w:szCs w:val="28"/>
        </w:rPr>
        <w:t>К</w:t>
      </w:r>
      <w:r w:rsidR="00D84A80" w:rsidRPr="007F2083">
        <w:rPr>
          <w:sz w:val="28"/>
          <w:szCs w:val="28"/>
        </w:rPr>
        <w:t>онтрольно-счетной палаты муниципального образования «</w:t>
      </w:r>
      <w:r w:rsidR="00E721D0" w:rsidRPr="007F2083">
        <w:rPr>
          <w:sz w:val="28"/>
          <w:szCs w:val="28"/>
        </w:rPr>
        <w:t>Город Камызяк»</w:t>
      </w:r>
      <w:r w:rsidR="00D84A80" w:rsidRPr="007F2083">
        <w:rPr>
          <w:sz w:val="28"/>
          <w:szCs w:val="28"/>
        </w:rPr>
        <w:t xml:space="preserve"> </w:t>
      </w:r>
      <w:r w:rsidR="007F2083" w:rsidRPr="007F2083">
        <w:rPr>
          <w:sz w:val="28"/>
          <w:szCs w:val="28"/>
        </w:rPr>
        <w:t>К</w:t>
      </w:r>
      <w:r w:rsidR="00D84A80" w:rsidRPr="007F2083">
        <w:rPr>
          <w:sz w:val="28"/>
          <w:szCs w:val="28"/>
        </w:rPr>
        <w:t xml:space="preserve">онтрольно-счетной </w:t>
      </w:r>
      <w:proofErr w:type="gramStart"/>
      <w:r w:rsidR="00D84A80" w:rsidRPr="007F2083">
        <w:rPr>
          <w:sz w:val="28"/>
          <w:szCs w:val="28"/>
        </w:rPr>
        <w:t>палате  муниципального</w:t>
      </w:r>
      <w:proofErr w:type="gramEnd"/>
      <w:r w:rsidR="00D84A80" w:rsidRPr="007F2083">
        <w:rPr>
          <w:sz w:val="28"/>
          <w:szCs w:val="28"/>
        </w:rPr>
        <w:t xml:space="preserve"> образования «Камызякский район»</w:t>
      </w:r>
      <w:r w:rsidR="00E721D0" w:rsidRPr="007F2083">
        <w:rPr>
          <w:sz w:val="28"/>
          <w:szCs w:val="28"/>
        </w:rPr>
        <w:t>.</w:t>
      </w:r>
    </w:p>
    <w:p w:rsidR="00E721D0" w:rsidRPr="007F2083" w:rsidRDefault="00E73B5A" w:rsidP="00E73B5A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 2.</w:t>
      </w:r>
      <w:r w:rsidR="00E721D0" w:rsidRPr="007F2083">
        <w:rPr>
          <w:sz w:val="28"/>
          <w:szCs w:val="28"/>
        </w:rPr>
        <w:t xml:space="preserve">Рекомендовать председателю Совета </w:t>
      </w:r>
      <w:r w:rsidR="00F30AB9" w:rsidRPr="007F2083">
        <w:rPr>
          <w:sz w:val="28"/>
          <w:szCs w:val="28"/>
        </w:rPr>
        <w:t>муниципального образования</w:t>
      </w:r>
      <w:r w:rsidR="00E721D0" w:rsidRPr="007F2083">
        <w:rPr>
          <w:sz w:val="28"/>
          <w:szCs w:val="28"/>
        </w:rPr>
        <w:t xml:space="preserve"> «Город Камызяк» заключить соглашение с Советом </w:t>
      </w:r>
      <w:r w:rsidR="007F2083" w:rsidRPr="007F2083">
        <w:rPr>
          <w:sz w:val="28"/>
          <w:szCs w:val="28"/>
        </w:rPr>
        <w:t>муниципального образования</w:t>
      </w:r>
      <w:r w:rsidR="00E721D0" w:rsidRPr="007F2083">
        <w:rPr>
          <w:sz w:val="28"/>
          <w:szCs w:val="28"/>
        </w:rPr>
        <w:t xml:space="preserve"> «Камызякский район» о передаче </w:t>
      </w:r>
      <w:r w:rsidR="007F2083" w:rsidRPr="007F2083">
        <w:rPr>
          <w:sz w:val="28"/>
          <w:szCs w:val="28"/>
        </w:rPr>
        <w:t>К</w:t>
      </w:r>
      <w:r w:rsidR="00E721D0" w:rsidRPr="007F2083">
        <w:rPr>
          <w:sz w:val="28"/>
          <w:szCs w:val="28"/>
        </w:rPr>
        <w:t>онтрольно</w:t>
      </w:r>
      <w:r w:rsidR="007F2083" w:rsidRPr="007F2083">
        <w:rPr>
          <w:sz w:val="28"/>
          <w:szCs w:val="28"/>
        </w:rPr>
        <w:t>-</w:t>
      </w:r>
      <w:r w:rsidR="00E721D0" w:rsidRPr="007F2083">
        <w:rPr>
          <w:sz w:val="28"/>
          <w:szCs w:val="28"/>
        </w:rPr>
        <w:t xml:space="preserve"> счетной палате</w:t>
      </w:r>
      <w:r w:rsidR="007F2083" w:rsidRPr="007F2083">
        <w:rPr>
          <w:sz w:val="28"/>
          <w:szCs w:val="28"/>
        </w:rPr>
        <w:t xml:space="preserve"> муниципального образования</w:t>
      </w:r>
      <w:r w:rsidR="00E721D0" w:rsidRPr="007F2083">
        <w:rPr>
          <w:sz w:val="28"/>
          <w:szCs w:val="28"/>
        </w:rPr>
        <w:t xml:space="preserve"> «Камызякский район» полномочий</w:t>
      </w:r>
      <w:r w:rsidR="007F2083" w:rsidRPr="007F2083">
        <w:rPr>
          <w:sz w:val="28"/>
          <w:szCs w:val="28"/>
        </w:rPr>
        <w:t xml:space="preserve"> К</w:t>
      </w:r>
      <w:r w:rsidR="00E721D0" w:rsidRPr="007F2083">
        <w:rPr>
          <w:sz w:val="28"/>
          <w:szCs w:val="28"/>
        </w:rPr>
        <w:t>онтрольно-счетной палат</w:t>
      </w:r>
      <w:r w:rsidR="007F2083" w:rsidRPr="007F2083">
        <w:rPr>
          <w:sz w:val="28"/>
          <w:szCs w:val="28"/>
        </w:rPr>
        <w:t>ы</w:t>
      </w:r>
      <w:r w:rsidR="00E721D0" w:rsidRPr="007F2083">
        <w:rPr>
          <w:sz w:val="28"/>
          <w:szCs w:val="28"/>
        </w:rPr>
        <w:t xml:space="preserve"> </w:t>
      </w:r>
      <w:r w:rsidR="007F2083" w:rsidRPr="007F2083">
        <w:rPr>
          <w:sz w:val="28"/>
          <w:szCs w:val="28"/>
        </w:rPr>
        <w:t xml:space="preserve">муниципального образования </w:t>
      </w:r>
      <w:r w:rsidR="00E721D0" w:rsidRPr="007F2083">
        <w:rPr>
          <w:sz w:val="28"/>
          <w:szCs w:val="28"/>
        </w:rPr>
        <w:t>«Город Камызяк» по осуществлению внешнего муниципального</w:t>
      </w:r>
      <w:r w:rsidR="00D95276">
        <w:rPr>
          <w:sz w:val="28"/>
          <w:szCs w:val="28"/>
        </w:rPr>
        <w:t xml:space="preserve"> финансового</w:t>
      </w:r>
      <w:r w:rsidR="00E721D0" w:rsidRPr="007F2083">
        <w:rPr>
          <w:sz w:val="28"/>
          <w:szCs w:val="28"/>
        </w:rPr>
        <w:t xml:space="preserve"> контроля </w:t>
      </w:r>
      <w:r w:rsidR="00DB33E1" w:rsidRPr="007F2083">
        <w:rPr>
          <w:sz w:val="28"/>
          <w:szCs w:val="28"/>
        </w:rPr>
        <w:t>с 01.01.20</w:t>
      </w:r>
      <w:r w:rsidR="00D84A80" w:rsidRPr="007F2083">
        <w:rPr>
          <w:sz w:val="28"/>
          <w:szCs w:val="28"/>
        </w:rPr>
        <w:t>21</w:t>
      </w:r>
      <w:r w:rsidR="007F2083" w:rsidRPr="007F2083">
        <w:rPr>
          <w:sz w:val="28"/>
          <w:szCs w:val="28"/>
        </w:rPr>
        <w:t xml:space="preserve"> г. </w:t>
      </w:r>
      <w:r w:rsidR="00DB33E1" w:rsidRPr="007F2083">
        <w:rPr>
          <w:sz w:val="28"/>
          <w:szCs w:val="28"/>
        </w:rPr>
        <w:t xml:space="preserve"> по 31.12.20</w:t>
      </w:r>
      <w:r w:rsidR="00D84A80" w:rsidRPr="007F2083">
        <w:rPr>
          <w:sz w:val="28"/>
          <w:szCs w:val="28"/>
        </w:rPr>
        <w:t>21</w:t>
      </w:r>
      <w:r w:rsidR="007F2083" w:rsidRPr="007F2083">
        <w:rPr>
          <w:sz w:val="28"/>
          <w:szCs w:val="28"/>
        </w:rPr>
        <w:t xml:space="preserve"> г.</w:t>
      </w:r>
    </w:p>
    <w:p w:rsidR="00E721D0" w:rsidRPr="007F2083" w:rsidRDefault="007F2083" w:rsidP="007F2083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  3.</w:t>
      </w:r>
      <w:r w:rsidR="00E721D0" w:rsidRPr="007F2083">
        <w:rPr>
          <w:sz w:val="28"/>
          <w:szCs w:val="28"/>
        </w:rPr>
        <w:t xml:space="preserve">Предусмотреть в бюджете </w:t>
      </w:r>
      <w:r w:rsidRPr="007F2083">
        <w:rPr>
          <w:sz w:val="28"/>
          <w:szCs w:val="28"/>
        </w:rPr>
        <w:t>муниципального образования</w:t>
      </w:r>
      <w:r w:rsidR="00E721D0" w:rsidRPr="007F2083">
        <w:rPr>
          <w:sz w:val="28"/>
          <w:szCs w:val="28"/>
        </w:rPr>
        <w:t xml:space="preserve"> «Город Камызяк» на 20</w:t>
      </w:r>
      <w:r w:rsidR="00D84A80" w:rsidRPr="007F2083">
        <w:rPr>
          <w:sz w:val="28"/>
          <w:szCs w:val="28"/>
        </w:rPr>
        <w:t>21</w:t>
      </w:r>
      <w:r w:rsidR="00E721D0" w:rsidRPr="007F2083">
        <w:rPr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</w:t>
      </w:r>
      <w:r w:rsidR="00D84A80" w:rsidRPr="007F2083">
        <w:rPr>
          <w:sz w:val="28"/>
          <w:szCs w:val="28"/>
        </w:rPr>
        <w:t xml:space="preserve">Контрольно-счетной </w:t>
      </w:r>
      <w:r w:rsidR="00D84A80" w:rsidRPr="007F2083">
        <w:rPr>
          <w:sz w:val="28"/>
          <w:szCs w:val="28"/>
        </w:rPr>
        <w:lastRenderedPageBreak/>
        <w:t>палате муниципального образования</w:t>
      </w:r>
      <w:r w:rsidR="00E721D0" w:rsidRPr="007F2083">
        <w:rPr>
          <w:sz w:val="28"/>
          <w:szCs w:val="28"/>
        </w:rPr>
        <w:t xml:space="preserve"> «Камызякский район» в размере </w:t>
      </w:r>
      <w:r w:rsidR="00D84A80" w:rsidRPr="007F2083">
        <w:rPr>
          <w:sz w:val="28"/>
          <w:szCs w:val="28"/>
        </w:rPr>
        <w:t>198272,0</w:t>
      </w:r>
      <w:r w:rsidR="00E721D0" w:rsidRPr="007F2083">
        <w:rPr>
          <w:sz w:val="28"/>
          <w:szCs w:val="28"/>
        </w:rPr>
        <w:t xml:space="preserve"> </w:t>
      </w:r>
      <w:r w:rsidRPr="007F2083">
        <w:rPr>
          <w:sz w:val="28"/>
          <w:szCs w:val="28"/>
        </w:rPr>
        <w:t xml:space="preserve">(сто девяносто восемь двести семьдесят два) </w:t>
      </w:r>
      <w:r w:rsidR="00E721D0" w:rsidRPr="007F2083">
        <w:rPr>
          <w:sz w:val="28"/>
          <w:szCs w:val="28"/>
        </w:rPr>
        <w:t>рубл</w:t>
      </w:r>
      <w:r w:rsidRPr="007F2083">
        <w:rPr>
          <w:sz w:val="28"/>
          <w:szCs w:val="28"/>
        </w:rPr>
        <w:t>я</w:t>
      </w:r>
      <w:r w:rsidR="00E721D0" w:rsidRPr="007F2083">
        <w:rPr>
          <w:sz w:val="28"/>
          <w:szCs w:val="28"/>
        </w:rPr>
        <w:t>.</w:t>
      </w:r>
    </w:p>
    <w:p w:rsidR="00E721D0" w:rsidRPr="007F2083" w:rsidRDefault="007F2083" w:rsidP="007F2083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  4.</w:t>
      </w:r>
      <w:r w:rsidR="00E721D0" w:rsidRPr="007F2083">
        <w:rPr>
          <w:sz w:val="28"/>
          <w:szCs w:val="28"/>
        </w:rPr>
        <w:t xml:space="preserve">Настоящее решение опубликовать в районной газете «Маяк дельты» и разместить на официальном сайте </w:t>
      </w:r>
      <w:r w:rsidRPr="007F2083">
        <w:rPr>
          <w:sz w:val="28"/>
          <w:szCs w:val="28"/>
        </w:rPr>
        <w:t>муниципального образования</w:t>
      </w:r>
      <w:r w:rsidR="00E721D0" w:rsidRPr="007F2083">
        <w:rPr>
          <w:sz w:val="28"/>
          <w:szCs w:val="28"/>
        </w:rPr>
        <w:t xml:space="preserve"> «Город Камызяк».</w:t>
      </w:r>
    </w:p>
    <w:p w:rsidR="00E721D0" w:rsidRPr="007F2083" w:rsidRDefault="007F2083" w:rsidP="007F2083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       5. </w:t>
      </w:r>
      <w:r w:rsidR="00E721D0" w:rsidRPr="007F2083">
        <w:rPr>
          <w:sz w:val="28"/>
          <w:szCs w:val="28"/>
        </w:rPr>
        <w:t>Настоящее решение вступает в силу с момента его опубликования.</w:t>
      </w:r>
    </w:p>
    <w:p w:rsidR="00E721D0" w:rsidRDefault="00E721D0" w:rsidP="00E721D0">
      <w:pPr>
        <w:rPr>
          <w:sz w:val="28"/>
          <w:szCs w:val="28"/>
        </w:rPr>
      </w:pPr>
    </w:p>
    <w:p w:rsidR="00D95276" w:rsidRPr="007F2083" w:rsidRDefault="00D95276" w:rsidP="00E721D0">
      <w:pPr>
        <w:rPr>
          <w:sz w:val="28"/>
          <w:szCs w:val="28"/>
        </w:rPr>
      </w:pPr>
      <w:bookmarkStart w:id="0" w:name="_GoBack"/>
      <w:bookmarkEnd w:id="0"/>
    </w:p>
    <w:p w:rsidR="00F617C7" w:rsidRPr="007F2083" w:rsidRDefault="00EF4574" w:rsidP="00EF4574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Глава </w:t>
      </w:r>
      <w:r w:rsidR="00F617C7" w:rsidRPr="007F2083">
        <w:rPr>
          <w:sz w:val="28"/>
          <w:szCs w:val="28"/>
        </w:rPr>
        <w:t>муниципального образования</w:t>
      </w:r>
    </w:p>
    <w:p w:rsidR="00EF4574" w:rsidRPr="007F2083" w:rsidRDefault="00EF4574" w:rsidP="00EF4574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>«Город Камызяк»</w:t>
      </w:r>
      <w:r w:rsidR="00F617C7" w:rsidRPr="007F2083">
        <w:rPr>
          <w:sz w:val="28"/>
          <w:szCs w:val="28"/>
        </w:rPr>
        <w:t>,</w:t>
      </w:r>
      <w:r w:rsidR="007F2083">
        <w:rPr>
          <w:sz w:val="28"/>
          <w:szCs w:val="28"/>
        </w:rPr>
        <w:t xml:space="preserve"> </w:t>
      </w:r>
      <w:r w:rsidR="00F617C7" w:rsidRPr="007F2083">
        <w:rPr>
          <w:sz w:val="28"/>
          <w:szCs w:val="28"/>
        </w:rPr>
        <w:t>Председатель</w:t>
      </w:r>
    </w:p>
    <w:p w:rsidR="00F617C7" w:rsidRPr="007F2083" w:rsidRDefault="00EF4574" w:rsidP="00D84A80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Совета </w:t>
      </w:r>
      <w:r w:rsidR="00F617C7" w:rsidRPr="007F2083">
        <w:rPr>
          <w:sz w:val="28"/>
          <w:szCs w:val="28"/>
        </w:rPr>
        <w:t>муниципального образования</w:t>
      </w:r>
    </w:p>
    <w:p w:rsidR="00672CD0" w:rsidRPr="007F2083" w:rsidRDefault="00EF4574" w:rsidP="00D84A80">
      <w:pPr>
        <w:jc w:val="both"/>
        <w:rPr>
          <w:sz w:val="28"/>
          <w:szCs w:val="28"/>
        </w:rPr>
      </w:pPr>
      <w:r w:rsidRPr="007F2083">
        <w:rPr>
          <w:sz w:val="28"/>
          <w:szCs w:val="28"/>
        </w:rPr>
        <w:t xml:space="preserve"> Город </w:t>
      </w:r>
      <w:proofErr w:type="gramStart"/>
      <w:r w:rsidRPr="007F2083">
        <w:rPr>
          <w:sz w:val="28"/>
          <w:szCs w:val="28"/>
        </w:rPr>
        <w:t xml:space="preserve">Камызяк»   </w:t>
      </w:r>
      <w:proofErr w:type="gramEnd"/>
      <w:r w:rsidRPr="007F2083">
        <w:rPr>
          <w:sz w:val="28"/>
          <w:szCs w:val="28"/>
        </w:rPr>
        <w:t xml:space="preserve">     </w:t>
      </w:r>
      <w:r w:rsidR="00D84A80" w:rsidRPr="007F2083">
        <w:rPr>
          <w:sz w:val="28"/>
          <w:szCs w:val="28"/>
        </w:rPr>
        <w:t xml:space="preserve">              </w:t>
      </w:r>
      <w:r w:rsidRPr="007F2083">
        <w:rPr>
          <w:sz w:val="28"/>
          <w:szCs w:val="28"/>
        </w:rPr>
        <w:t xml:space="preserve">  </w:t>
      </w:r>
      <w:r w:rsidR="007F2083">
        <w:rPr>
          <w:sz w:val="28"/>
          <w:szCs w:val="28"/>
        </w:rPr>
        <w:t xml:space="preserve">                                                </w:t>
      </w:r>
      <w:r w:rsidRPr="007F2083">
        <w:rPr>
          <w:sz w:val="28"/>
          <w:szCs w:val="28"/>
        </w:rPr>
        <w:t xml:space="preserve">    </w:t>
      </w:r>
      <w:proofErr w:type="spellStart"/>
      <w:r w:rsidR="00D84A80" w:rsidRPr="007F2083">
        <w:rPr>
          <w:sz w:val="28"/>
          <w:szCs w:val="28"/>
        </w:rPr>
        <w:t>Е.А.Кострыкина</w:t>
      </w:r>
      <w:proofErr w:type="spellEnd"/>
    </w:p>
    <w:sectPr w:rsidR="00672CD0" w:rsidRPr="007F2083" w:rsidSect="00F617C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927"/>
    <w:multiLevelType w:val="hybridMultilevel"/>
    <w:tmpl w:val="4FB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9"/>
    <w:rsid w:val="003C334D"/>
    <w:rsid w:val="004C090C"/>
    <w:rsid w:val="00532F6D"/>
    <w:rsid w:val="007F2083"/>
    <w:rsid w:val="00815829"/>
    <w:rsid w:val="00910179"/>
    <w:rsid w:val="00D84A80"/>
    <w:rsid w:val="00D95276"/>
    <w:rsid w:val="00DB33E1"/>
    <w:rsid w:val="00E721D0"/>
    <w:rsid w:val="00E73B5A"/>
    <w:rsid w:val="00EA7740"/>
    <w:rsid w:val="00EF4574"/>
    <w:rsid w:val="00F30AB9"/>
    <w:rsid w:val="00F42FA2"/>
    <w:rsid w:val="00F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7277"/>
  <w15:docId w15:val="{BD0605BC-796B-4112-89B8-63AF294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1D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721D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2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7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21D0"/>
    <w:pPr>
      <w:ind w:left="720"/>
      <w:contextualSpacing/>
    </w:pPr>
  </w:style>
  <w:style w:type="paragraph" w:customStyle="1" w:styleId="Standard">
    <w:name w:val="Standard"/>
    <w:rsid w:val="00F6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617C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8ECD-F9B4-492E-9331-4B9D8DB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Бардынина</cp:lastModifiedBy>
  <cp:revision>12</cp:revision>
  <cp:lastPrinted>2018-12-10T12:28:00Z</cp:lastPrinted>
  <dcterms:created xsi:type="dcterms:W3CDTF">2018-11-19T08:41:00Z</dcterms:created>
  <dcterms:modified xsi:type="dcterms:W3CDTF">2020-12-30T05:45:00Z</dcterms:modified>
</cp:coreProperties>
</file>